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07" w:rsidRPr="001406E1" w:rsidRDefault="00701E07" w:rsidP="001E41D4">
      <w:pPr>
        <w:jc w:val="center"/>
        <w:rPr>
          <w:rFonts w:ascii="Times New Roman" w:hAnsi="Times New Roman"/>
          <w:b/>
          <w:sz w:val="28"/>
          <w:szCs w:val="28"/>
        </w:rPr>
      </w:pPr>
      <w:r w:rsidRPr="001406E1">
        <w:rPr>
          <w:rFonts w:ascii="Times New Roman" w:hAnsi="Times New Roman"/>
          <w:b/>
          <w:sz w:val="28"/>
          <w:szCs w:val="28"/>
        </w:rPr>
        <w:t>Об астрономии замолвите слово</w:t>
      </w:r>
    </w:p>
    <w:p w:rsidR="00701E07" w:rsidRPr="001406E1" w:rsidRDefault="00701E07" w:rsidP="00971806">
      <w:pPr>
        <w:rPr>
          <w:rFonts w:ascii="Times New Roman" w:hAnsi="Times New Roman"/>
          <w:sz w:val="28"/>
          <w:szCs w:val="28"/>
        </w:rPr>
      </w:pPr>
    </w:p>
    <w:p w:rsidR="00701E07" w:rsidRPr="001406E1" w:rsidRDefault="00701E07" w:rsidP="001E41D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6E1">
        <w:rPr>
          <w:rFonts w:ascii="Times New Roman" w:hAnsi="Times New Roman"/>
          <w:sz w:val="28"/>
          <w:szCs w:val="28"/>
        </w:rPr>
        <w:t>Как сообщает ТАСС, 13 декабря на открытии Кавказской горной обсерватории в Карачаево-Черкесии  ректор МГУ имени Ломоносова Виктор Садовничий сказал: «Считаю, что астрономию, как школьный предмет, обязательно надо вернуть».</w:t>
      </w:r>
    </w:p>
    <w:p w:rsidR="00701E07" w:rsidRPr="001406E1" w:rsidRDefault="00701E07" w:rsidP="001E41D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6E1">
        <w:rPr>
          <w:rFonts w:ascii="Times New Roman" w:hAnsi="Times New Roman"/>
          <w:sz w:val="28"/>
          <w:szCs w:val="28"/>
        </w:rPr>
        <w:t>По его словам, «все шаг за шагом восстанавливается». В школу уже «возвратили» сочинение, сделаны «значительные усилия по математике». «Мы отстояли систему олимпиад школьников — в них участвует уже почти два миллиона ребят. Сейчас мы внесли предложение сделать обязательным экзамен по истории, внести в ЕГЭ», — рассказал ректор МГУ.</w:t>
      </w:r>
    </w:p>
    <w:p w:rsidR="00701E07" w:rsidRPr="001406E1" w:rsidRDefault="00701E07" w:rsidP="001E41D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6E1">
        <w:rPr>
          <w:rFonts w:ascii="Times New Roman" w:hAnsi="Times New Roman"/>
          <w:sz w:val="28"/>
          <w:szCs w:val="28"/>
        </w:rPr>
        <w:t>«Следующий этап — будем отстаивать возвращение часов по астрономии как часть какого-то предмета или как отдельный предмет», — заявил Виктор Садовничий.</w:t>
      </w:r>
    </w:p>
    <w:sectPr w:rsidR="00701E07" w:rsidRPr="001406E1" w:rsidSect="00B4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806"/>
    <w:rsid w:val="001406E1"/>
    <w:rsid w:val="001E41D4"/>
    <w:rsid w:val="00341F1D"/>
    <w:rsid w:val="005577BB"/>
    <w:rsid w:val="00701E07"/>
    <w:rsid w:val="00971806"/>
    <w:rsid w:val="00B4635E"/>
    <w:rsid w:val="00B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4</cp:revision>
  <dcterms:created xsi:type="dcterms:W3CDTF">2014-12-25T06:24:00Z</dcterms:created>
  <dcterms:modified xsi:type="dcterms:W3CDTF">2015-01-12T12:05:00Z</dcterms:modified>
</cp:coreProperties>
</file>